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2023年通海县拟任命人民陪审员</w:t>
      </w:r>
    </w:p>
    <w:p>
      <w:pPr>
        <w:adjustRightInd w:val="0"/>
        <w:snapToGrid w:val="0"/>
        <w:spacing w:line="640" w:lineRule="exact"/>
        <w:jc w:val="center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公示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640" w:lineRule="exact"/>
        <w:ind w:firstLine="420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根据《中华人民共和国人民陪审员法》和司法部、最高人民法院、公安部关于《人民陪审员选任办法》的有关规定，并结合我县人民陪审员选任计划，通海县司法局会同通海县人民法院、通海县公安局对我县个人申请、组织推荐、随机抽选的人民陪审员候选人进行基本信息核实和资格审查，拟确定33名人员为通海县人民陪审员人选，现予以公示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在公示期限内，任何单位和个人均可通过来信、来电、来访等形式，反映公示对象存在的问题。以单位名义反映问题的应加盖公章，以个人名义反映问题的提倡署报本人真实姓名。反映情况和问题必须实事求是、客观公正。对所反映的问题将认真进行调查核实，确有影响任职情形的，将取消其任职资格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公示时间：2023年3月10日至2023年3月17日(5个工作日)。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受理部门及电话：通海县司法局 0877-3029041；通海县人民法院 0877-6177595；通海县公安局 0877-3801110。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480" w:firstLineChars="200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fldChar w:fldCharType="begin"/>
      </w:r>
      <w:r>
        <w:instrText xml:space="preserve"> HYPERLINK "http://files.offcn.com//2019/0919/2019%E5%B9%BF%E8%A5%BF%E7%8E%89%E6%9E%97%E7%8E%89%E5%B7%9E%E5%8C%BA%E4%BA%BA%E6%B0%91%E9%99%AA%E5%AE%A1%E5%91%98%E6%8B%9F%E4%BB%BB%E5%91%BD%E5%90%8D%E5%8D%95gx.xlsx" \t "http://gx.offcn.com/html/2019/09/_blank" </w:instrText>
      </w:r>
      <w:r>
        <w:fldChar w:fldCharType="separate"/>
      </w:r>
      <w:r>
        <w:rPr>
          <w:rStyle w:val="8"/>
          <w:rFonts w:hint="eastAsia" w:ascii="方正仿宋_GBK" w:hAnsi="方正仿宋_GBK" w:eastAsia="方正仿宋_GBK" w:cs="方正仿宋_GBK"/>
          <w:color w:val="333333"/>
          <w:sz w:val="32"/>
          <w:szCs w:val="32"/>
          <w:u w:val="none"/>
          <w:shd w:val="clear" w:color="auto" w:fill="FFFFFF"/>
        </w:rPr>
        <w:t>附件：通海县人民陪审员拟任命人选名单(33人)</w:t>
      </w:r>
      <w:r>
        <w:rPr>
          <w:rStyle w:val="8"/>
          <w:rFonts w:hint="eastAsia" w:ascii="方正仿宋_GBK" w:hAnsi="方正仿宋_GBK" w:eastAsia="方正仿宋_GBK" w:cs="方正仿宋_GBK"/>
          <w:color w:val="333333"/>
          <w:sz w:val="32"/>
          <w:szCs w:val="32"/>
          <w:u w:val="none"/>
          <w:shd w:val="clear" w:color="auto" w:fill="FFFFFF"/>
        </w:rPr>
        <w:fldChar w:fldCharType="end"/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420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800" w:firstLineChars="25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通海县司法局    通海县人民法院    通海县公安局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42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2023年3月9日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640" w:lineRule="exact"/>
        <w:rPr>
          <w:rFonts w:ascii="Calibri" w:hAnsi="Calibri" w:eastAsia="宋体" w:cs="Calibri"/>
          <w:b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640" w:lineRule="exact"/>
        <w:jc w:val="center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Calibri" w:hAnsi="Calibri" w:eastAsia="宋体" w:cs="Calibri"/>
          <w:b/>
          <w:color w:val="000000"/>
          <w:sz w:val="32"/>
          <w:szCs w:val="32"/>
        </w:rPr>
        <w:t>通海县人民陪审员拟任命人选名单</w:t>
      </w:r>
    </w:p>
    <w:tbl>
      <w:tblPr>
        <w:tblStyle w:val="5"/>
        <w:tblpPr w:leftFromText="180" w:rightFromText="180" w:vertAnchor="text" w:horzAnchor="page" w:tblpX="1075" w:tblpY="652"/>
        <w:tblOverlap w:val="never"/>
        <w:tblW w:w="97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668"/>
        <w:gridCol w:w="390"/>
        <w:gridCol w:w="2070"/>
        <w:gridCol w:w="2126"/>
        <w:gridCol w:w="1846"/>
        <w:gridCol w:w="831"/>
        <w:gridCol w:w="13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选任方式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5324241975xxxx0944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</w:rPr>
              <w:t>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</w:rPr>
              <w:t>水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</w:rPr>
              <w:t>园</w:t>
            </w:r>
            <w:bookmarkStart w:id="0" w:name="_GoBack"/>
            <w:bookmarkEnd w:id="0"/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秀山街道秀麓社区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李万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5304231985xxxx0315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化肥厂小区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自由职业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胡海丽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5324241983xxxx1649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杨广镇云龙村七组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杨广镇云龙村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5304231993xxxx1659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杨广镇凤麓社区一组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杨广镇麟凤社区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普艳萍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5304231989xxxx122X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里山乡芭蕉村委会五组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里山乡芭蕉村委会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祁雪梅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5324241976xxxx0942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九龙街道三义社区二组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九龙街道三义社区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奎永恒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5324241983xxxx0315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通海骨伤医院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通海骨伤医院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周先进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4127261982xxxx385X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园丁小区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通海县秀山中学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陆永坤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5324241983xxxx1610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秀山街道文庙街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通海县秀山第一小学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向莹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5324241975xxxx1667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通海县气象路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通海县秀山第二小学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5324011970xxxx0392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杨广小学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通海县杨广小学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大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朱明波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5324241977xxxx1634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通海县朝阳中学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通海县朝阳中学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赵映辉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5324241973xxxx0322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通海县九龙中学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通海县九龙中学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何文平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5324261974xxxx0717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时代花园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通海县教育体育局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葛海江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5304231989xxxx0624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通海县九龙中学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通海县九龙中学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钱丽明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5324241968xxxx0024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挹秀路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秀山街道东苑社区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5324241972xxxx1626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古城小学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通海县古城小学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樊传玲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5324241983xxxx0025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园丁小区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通海杞秀兰花专业合作社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李文杰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5324241973xxxx0347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通海县园丁小区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通海县工信局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白长伟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5324241974xxxx1418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高大乡文化路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通海县高大中心小学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储莹莹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5304231984xxxx0967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九龙街道九街社区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九龙街道办事处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张琼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5324241973xxxx0044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通海县秀山街道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秀山街道人民政府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梁文艳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5304021990xxxx1223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杨广镇义广哨村五组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通海县腾宇钙镁镁熔剂有限公司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李琼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5324241974xxxx0048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秀山街道西山路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通海县卫生健康局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随机抽选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赵振勇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5324241963xxxx001×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秀山街道太和街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通海县总工会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大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个人报名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龚定稳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5324241980xxxx0010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四街镇朝阳路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通海县四街镇定稳口腔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个人报名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李文芝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5324241967xxxx0045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富善街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退休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个人报名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刘琼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5324241980xxxx094×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秀山街道育才路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通海县秀山中心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个人报名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刘丽萍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5324281968xxxx0029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秀山街道秀山东路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通海县融媒体中心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个人报名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唐文娟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5324241980xxxx002×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教育体育局西街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通海县教育体育局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个人报名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苗雪琳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5304231989xxxx1924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纳古镇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通海县妇女儿童发展中心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个人报名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向继华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5324241980xxxx0319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纳古镇平安路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通海县纳古镇纳古古城村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组织推荐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赵松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5304231990xxxx1672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杨广镇综灵路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通海县广文气体有限责任公司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组织推荐</w:t>
            </w:r>
          </w:p>
        </w:tc>
      </w:tr>
    </w:tbl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640" w:lineRule="exac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640" w:lineRule="exact"/>
        <w:ind w:firstLine="4480" w:firstLineChars="14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A2NTFmZGYzODhjNzE1M2Y0ZjYyOTE5MzA0OTY1NDcifQ=="/>
  </w:docVars>
  <w:rsids>
    <w:rsidRoot w:val="68A744C5"/>
    <w:rsid w:val="005157C2"/>
    <w:rsid w:val="00C46E3C"/>
    <w:rsid w:val="00F655D7"/>
    <w:rsid w:val="01396E1E"/>
    <w:rsid w:val="0315639B"/>
    <w:rsid w:val="04FC43EA"/>
    <w:rsid w:val="05D44CB9"/>
    <w:rsid w:val="06121132"/>
    <w:rsid w:val="06F91AB0"/>
    <w:rsid w:val="06FF5561"/>
    <w:rsid w:val="081F12D2"/>
    <w:rsid w:val="0B6B4B70"/>
    <w:rsid w:val="0BA83782"/>
    <w:rsid w:val="0CEA36C2"/>
    <w:rsid w:val="0D2C717D"/>
    <w:rsid w:val="0F5A1386"/>
    <w:rsid w:val="133834F9"/>
    <w:rsid w:val="13C94B97"/>
    <w:rsid w:val="141A488D"/>
    <w:rsid w:val="15510782"/>
    <w:rsid w:val="16DA3AF0"/>
    <w:rsid w:val="17556584"/>
    <w:rsid w:val="181738B2"/>
    <w:rsid w:val="1B216501"/>
    <w:rsid w:val="1D101C3A"/>
    <w:rsid w:val="20490E9B"/>
    <w:rsid w:val="208D4A7D"/>
    <w:rsid w:val="230B1275"/>
    <w:rsid w:val="235C13CC"/>
    <w:rsid w:val="288369D6"/>
    <w:rsid w:val="28EA6ACC"/>
    <w:rsid w:val="2B0E6821"/>
    <w:rsid w:val="2B1B4B1E"/>
    <w:rsid w:val="2C970D19"/>
    <w:rsid w:val="2E051F18"/>
    <w:rsid w:val="2F3F34A8"/>
    <w:rsid w:val="2F6D5D61"/>
    <w:rsid w:val="2FCF6748"/>
    <w:rsid w:val="30A0065B"/>
    <w:rsid w:val="32E736B1"/>
    <w:rsid w:val="337F23D9"/>
    <w:rsid w:val="339C0AF2"/>
    <w:rsid w:val="351300C7"/>
    <w:rsid w:val="372B3441"/>
    <w:rsid w:val="375B7753"/>
    <w:rsid w:val="38362639"/>
    <w:rsid w:val="3AAE060D"/>
    <w:rsid w:val="3C88242C"/>
    <w:rsid w:val="3E356043"/>
    <w:rsid w:val="3F261011"/>
    <w:rsid w:val="41A43864"/>
    <w:rsid w:val="43AF05B3"/>
    <w:rsid w:val="446C7688"/>
    <w:rsid w:val="44EB17AA"/>
    <w:rsid w:val="45603FD2"/>
    <w:rsid w:val="45672E0C"/>
    <w:rsid w:val="460743C1"/>
    <w:rsid w:val="4620004A"/>
    <w:rsid w:val="464949DA"/>
    <w:rsid w:val="4A1B2B96"/>
    <w:rsid w:val="4C801246"/>
    <w:rsid w:val="4E1800D6"/>
    <w:rsid w:val="503C14CC"/>
    <w:rsid w:val="5167040A"/>
    <w:rsid w:val="540006A2"/>
    <w:rsid w:val="55021696"/>
    <w:rsid w:val="57EA75B6"/>
    <w:rsid w:val="58D1792B"/>
    <w:rsid w:val="58FC686B"/>
    <w:rsid w:val="5A357946"/>
    <w:rsid w:val="5BC56459"/>
    <w:rsid w:val="5C9741EC"/>
    <w:rsid w:val="5F0C71F1"/>
    <w:rsid w:val="6179607D"/>
    <w:rsid w:val="646032FF"/>
    <w:rsid w:val="65630627"/>
    <w:rsid w:val="65B3414E"/>
    <w:rsid w:val="669C4E85"/>
    <w:rsid w:val="68A744C5"/>
    <w:rsid w:val="69F745C9"/>
    <w:rsid w:val="6C630B69"/>
    <w:rsid w:val="6DC02F24"/>
    <w:rsid w:val="6F9A6952"/>
    <w:rsid w:val="71DE7E1D"/>
    <w:rsid w:val="72B96C74"/>
    <w:rsid w:val="72EC61E2"/>
    <w:rsid w:val="75A426E0"/>
    <w:rsid w:val="769F3A7D"/>
    <w:rsid w:val="77954D60"/>
    <w:rsid w:val="79875085"/>
    <w:rsid w:val="7B2B0EFB"/>
    <w:rsid w:val="7D6B2EAC"/>
    <w:rsid w:val="7E6B47E6"/>
    <w:rsid w:val="7EF817B5"/>
    <w:rsid w:val="7F597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玉溪市通海县党政机关单位</Company>
  <Pages>4</Pages>
  <Words>1325</Words>
  <Characters>1248</Characters>
  <Lines>10</Lines>
  <Paragraphs>5</Paragraphs>
  <TotalTime>6</TotalTime>
  <ScaleCrop>false</ScaleCrop>
  <LinksUpToDate>false</LinksUpToDate>
  <CharactersWithSpaces>2568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2020-11-24T07:02:00Z</dcterms:created>
  <dc:creator>DELL</dc:creator>
  <cp:lastModifiedBy>Lenovo</cp:lastModifiedBy>
  <cp:lastPrinted>2020-11-24T07:39:00Z</cp:lastPrinted>
  <dcterms:modified xsi:type="dcterms:W3CDTF">2023-03-10T03:05:40Z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6DA2C649483A4B73B1EC3AEB1893B315</vt:lpwstr>
  </property>
</Properties>
</file>